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24115A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2F2D0D" w:rsidRPr="0024115A" w:rsidRDefault="00B745AF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24115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24115A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</w:t>
      </w:r>
      <w:r w:rsidR="0024115A" w:rsidRPr="0024115A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>–</w:t>
      </w:r>
      <w:r w:rsidRPr="0024115A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 </w:t>
      </w:r>
      <w:r w:rsidR="0024115A" w:rsidRPr="0024115A">
        <w:rPr>
          <w:rFonts w:ascii="Simplified Arabic" w:hAnsi="Simplified Arabic" w:hint="cs"/>
          <w:b w:val="0"/>
          <w:bCs w:val="0"/>
          <w:sz w:val="24"/>
          <w:szCs w:val="24"/>
          <w:rtl/>
          <w:lang w:bidi="ar-JO"/>
        </w:rPr>
        <w:t xml:space="preserve">إجراء ضبط المخزون والعهدة </w:t>
      </w:r>
    </w:p>
    <w:p w:rsidR="0024115A" w:rsidRPr="0024115A" w:rsidRDefault="0024115A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</w:pPr>
      <w:r w:rsidRPr="0024115A">
        <w:rPr>
          <w:rFonts w:ascii="Simplified Arabic" w:hAnsi="Simplified Arabic" w:hint="cs"/>
          <w:b w:val="0"/>
          <w:bCs w:val="0"/>
          <w:sz w:val="24"/>
          <w:szCs w:val="24"/>
          <w:rtl/>
          <w:lang w:bidi="ar-JO"/>
        </w:rPr>
        <w:t xml:space="preserve">نموذج تبليغ تالف </w:t>
      </w:r>
    </w:p>
    <w:p w:rsidR="0024115A" w:rsidRPr="0024115A" w:rsidRDefault="0024115A" w:rsidP="00BC389C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24115A" w:rsidRPr="0024115A" w:rsidRDefault="0024115A" w:rsidP="0024115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التاريخ: </w:t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  <w:t xml:space="preserve">      الجهة الطالبة:</w:t>
      </w:r>
    </w:p>
    <w:p w:rsidR="0024115A" w:rsidRPr="0024115A" w:rsidRDefault="0024115A" w:rsidP="0024115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السيد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رئيس قسم اللوازم والمشتريات </w:t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المحترم</w:t>
      </w:r>
    </w:p>
    <w:p w:rsidR="0024115A" w:rsidRPr="0024115A" w:rsidRDefault="0024115A" w:rsidP="0024115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تحية طيبة وبعد،،،</w:t>
      </w:r>
    </w:p>
    <w:p w:rsidR="0024115A" w:rsidRPr="0024115A" w:rsidRDefault="0024115A" w:rsidP="0024115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نرجو من حضرتكم الإيعاز لمن يلزم بحصر البنود التالفة الموجودة في ....................... ،مبنى................. ، قاعة رقم..........، والواردة في الجدول التالي: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023"/>
        <w:gridCol w:w="2808"/>
      </w:tblGrid>
      <w:tr w:rsidR="0024115A" w:rsidRPr="0024115A" w:rsidTr="0028188B">
        <w:trPr>
          <w:trHeight w:val="576"/>
        </w:trPr>
        <w:tc>
          <w:tcPr>
            <w:tcW w:w="82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4115A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3002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4115A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الصنف </w:t>
            </w:r>
          </w:p>
        </w:tc>
        <w:tc>
          <w:tcPr>
            <w:tcW w:w="1915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4115A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الوحدة</w:t>
            </w:r>
          </w:p>
        </w:tc>
        <w:tc>
          <w:tcPr>
            <w:tcW w:w="1023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4115A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  <w:tc>
          <w:tcPr>
            <w:tcW w:w="280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24115A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ركم الباركود</w:t>
            </w:r>
          </w:p>
        </w:tc>
      </w:tr>
      <w:tr w:rsidR="0024115A" w:rsidRPr="0024115A" w:rsidTr="0028188B">
        <w:trPr>
          <w:trHeight w:val="576"/>
        </w:trPr>
        <w:tc>
          <w:tcPr>
            <w:tcW w:w="82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002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0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4115A" w:rsidRPr="0024115A" w:rsidTr="0028188B">
        <w:trPr>
          <w:trHeight w:val="576"/>
        </w:trPr>
        <w:tc>
          <w:tcPr>
            <w:tcW w:w="82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002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0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4115A" w:rsidRPr="0024115A" w:rsidTr="0028188B">
        <w:trPr>
          <w:trHeight w:val="576"/>
        </w:trPr>
        <w:tc>
          <w:tcPr>
            <w:tcW w:w="82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002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0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4115A" w:rsidRPr="0024115A" w:rsidTr="0028188B">
        <w:trPr>
          <w:trHeight w:val="576"/>
        </w:trPr>
        <w:tc>
          <w:tcPr>
            <w:tcW w:w="82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002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23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808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4115A" w:rsidRPr="0024115A" w:rsidRDefault="0024115A" w:rsidP="0024115A">
      <w:pPr>
        <w:pBdr>
          <w:bottom w:val="single" w:sz="6" w:space="1" w:color="auto"/>
        </w:pBd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                                                                                  التوقيع:</w:t>
      </w:r>
    </w:p>
    <w:p w:rsidR="0024115A" w:rsidRPr="0024115A" w:rsidRDefault="0024115A" w:rsidP="0024115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ملاحظات</w:t>
      </w:r>
      <w:r w:rsidR="00265FC2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رئيس</w:t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قسم اللوازم والمشتريات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115A" w:rsidRPr="0024115A" w:rsidTr="0028188B">
        <w:trPr>
          <w:trHeight w:val="1053"/>
        </w:trPr>
        <w:tc>
          <w:tcPr>
            <w:tcW w:w="9576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4115A" w:rsidRPr="0024115A" w:rsidRDefault="0024115A" w:rsidP="0024115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  <w:t>التوقيع:</w:t>
      </w:r>
    </w:p>
    <w:p w:rsidR="0024115A" w:rsidRPr="0024115A" w:rsidRDefault="0024115A" w:rsidP="0024115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   ملاحظات الفني المختص إن وجد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115A" w:rsidRPr="0024115A" w:rsidTr="0028188B">
        <w:trPr>
          <w:trHeight w:val="963"/>
        </w:trPr>
        <w:tc>
          <w:tcPr>
            <w:tcW w:w="9576" w:type="dxa"/>
          </w:tcPr>
          <w:p w:rsidR="0024115A" w:rsidRPr="0024115A" w:rsidRDefault="0024115A" w:rsidP="0024115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4115A" w:rsidRPr="0024115A" w:rsidRDefault="0024115A" w:rsidP="0024115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24115A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  <w:t xml:space="preserve">التوقيع:                          </w:t>
      </w:r>
    </w:p>
    <w:p w:rsidR="002F2D0D" w:rsidRPr="0024115A" w:rsidRDefault="002F2D0D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2F2D0D" w:rsidRPr="0024115A" w:rsidSect="00CD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40" w:rsidRDefault="00C64240" w:rsidP="00402B00">
      <w:r>
        <w:separator/>
      </w:r>
    </w:p>
  </w:endnote>
  <w:endnote w:type="continuationSeparator" w:id="0">
    <w:p w:rsidR="00C64240" w:rsidRDefault="00C64240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24115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</w:t>
          </w:r>
          <w:r w:rsidR="0024115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ض</w:t>
          </w:r>
          <w:r w:rsidR="00BC389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</w:t>
          </w:r>
          <w:r w:rsidR="0024115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10</w:t>
          </w:r>
          <w:r w:rsidR="00BC389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265FC2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265FC2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40" w:rsidRDefault="00C64240" w:rsidP="00402B00">
      <w:r>
        <w:separator/>
      </w:r>
    </w:p>
  </w:footnote>
  <w:footnote w:type="continuationSeparator" w:id="0">
    <w:p w:rsidR="00C64240" w:rsidRDefault="00C64240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7" name="Picture 7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9C" w:rsidRDefault="00BC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40DC"/>
    <w:rsid w:val="00192B5F"/>
    <w:rsid w:val="0020319A"/>
    <w:rsid w:val="00214C38"/>
    <w:rsid w:val="0024115A"/>
    <w:rsid w:val="00265FC2"/>
    <w:rsid w:val="00286F14"/>
    <w:rsid w:val="002B5B66"/>
    <w:rsid w:val="002B7BD5"/>
    <w:rsid w:val="002B7D5B"/>
    <w:rsid w:val="002D60AC"/>
    <w:rsid w:val="002E6E59"/>
    <w:rsid w:val="002F2376"/>
    <w:rsid w:val="002F2D0D"/>
    <w:rsid w:val="0032254B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D691E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50613"/>
    <w:rsid w:val="00887E5D"/>
    <w:rsid w:val="008C590B"/>
    <w:rsid w:val="008F71BB"/>
    <w:rsid w:val="00904606"/>
    <w:rsid w:val="0091166E"/>
    <w:rsid w:val="009156F5"/>
    <w:rsid w:val="00921696"/>
    <w:rsid w:val="009940C9"/>
    <w:rsid w:val="009F0DD5"/>
    <w:rsid w:val="00A379E9"/>
    <w:rsid w:val="00A4245D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C389C"/>
    <w:rsid w:val="00BD1E77"/>
    <w:rsid w:val="00BD7955"/>
    <w:rsid w:val="00C54EAF"/>
    <w:rsid w:val="00C64240"/>
    <w:rsid w:val="00C730F1"/>
    <w:rsid w:val="00C96A3D"/>
    <w:rsid w:val="00CB52D3"/>
    <w:rsid w:val="00CD0093"/>
    <w:rsid w:val="00CD329A"/>
    <w:rsid w:val="00CE7D3A"/>
    <w:rsid w:val="00CF22C3"/>
    <w:rsid w:val="00DA4B0D"/>
    <w:rsid w:val="00DA5C2E"/>
    <w:rsid w:val="00E71049"/>
    <w:rsid w:val="00E71B70"/>
    <w:rsid w:val="00EA301A"/>
    <w:rsid w:val="00EA53BB"/>
    <w:rsid w:val="00EE00E8"/>
    <w:rsid w:val="00EE0428"/>
    <w:rsid w:val="00EE0713"/>
    <w:rsid w:val="00EE7B68"/>
    <w:rsid w:val="00F00D56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B58F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cp:lastPrinted>2022-04-04T08:26:00Z</cp:lastPrinted>
  <dcterms:created xsi:type="dcterms:W3CDTF">2022-12-05T12:15:00Z</dcterms:created>
  <dcterms:modified xsi:type="dcterms:W3CDTF">2023-05-23T11:21:00Z</dcterms:modified>
</cp:coreProperties>
</file>